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01EB" w14:textId="77777777" w:rsidR="00D96D78" w:rsidRPr="00FC1238" w:rsidRDefault="00D96D78" w:rsidP="00D96D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238">
        <w:rPr>
          <w:b/>
          <w:bCs/>
          <w:sz w:val="28"/>
          <w:szCs w:val="28"/>
        </w:rPr>
        <w:t>American Heritage Charter School</w:t>
      </w:r>
    </w:p>
    <w:p w14:paraId="46A96691" w14:textId="3D12C6EF" w:rsidR="00D96D78" w:rsidRDefault="00D96D78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Minutes of </w:t>
      </w:r>
      <w:r w:rsidR="00691285">
        <w:rPr>
          <w:b/>
          <w:bCs/>
          <w:sz w:val="20"/>
          <w:szCs w:val="20"/>
        </w:rPr>
        <w:t>Special</w:t>
      </w:r>
      <w:r>
        <w:rPr>
          <w:b/>
          <w:bCs/>
          <w:sz w:val="20"/>
          <w:szCs w:val="20"/>
        </w:rPr>
        <w:t xml:space="preserve"> Board Meeting</w:t>
      </w:r>
    </w:p>
    <w:p w14:paraId="6BD0AC7A" w14:textId="79303A63" w:rsidR="00D96D78" w:rsidRDefault="00F22F0B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February </w:t>
      </w:r>
      <w:r w:rsidR="00973056">
        <w:rPr>
          <w:b/>
          <w:bCs/>
          <w:sz w:val="20"/>
          <w:szCs w:val="20"/>
        </w:rPr>
        <w:t>22nd</w:t>
      </w:r>
      <w:r>
        <w:rPr>
          <w:b/>
          <w:bCs/>
          <w:sz w:val="20"/>
          <w:szCs w:val="20"/>
        </w:rPr>
        <w:t>, 2014</w:t>
      </w:r>
    </w:p>
    <w:p w14:paraId="3F75C26D" w14:textId="77777777" w:rsidR="00D96D78" w:rsidRDefault="00D96D78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3B09E0D" w14:textId="0594B980" w:rsidR="00D96D78" w:rsidRDefault="00D96D78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Time:</w:t>
      </w:r>
      <w:r w:rsidR="009E681A">
        <w:rPr>
          <w:bCs/>
          <w:sz w:val="20"/>
          <w:szCs w:val="20"/>
        </w:rPr>
        <w:t xml:space="preserve"> </w:t>
      </w:r>
      <w:r w:rsidR="00973056">
        <w:rPr>
          <w:bCs/>
          <w:sz w:val="20"/>
          <w:szCs w:val="20"/>
        </w:rPr>
        <w:t>7</w:t>
      </w:r>
      <w:r w:rsidR="00F22F0B">
        <w:rPr>
          <w:bCs/>
          <w:sz w:val="20"/>
          <w:szCs w:val="20"/>
        </w:rPr>
        <w:t>:00</w:t>
      </w:r>
      <w:r w:rsidR="004266D9">
        <w:rPr>
          <w:bCs/>
          <w:sz w:val="20"/>
          <w:szCs w:val="20"/>
        </w:rPr>
        <w:t xml:space="preserve"> pm</w:t>
      </w:r>
    </w:p>
    <w:p w14:paraId="0ED4640B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9AC1304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 Call:</w:t>
      </w:r>
    </w:p>
    <w:p w14:paraId="6962666E" w14:textId="65D62E4B" w:rsidR="00D96D78" w:rsidRPr="004637E3" w:rsidRDefault="00D96D78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4637E3">
        <w:rPr>
          <w:b/>
          <w:bCs/>
          <w:sz w:val="20"/>
          <w:szCs w:val="20"/>
        </w:rPr>
        <w:t>Board of Directors</w:t>
      </w:r>
      <w:r w:rsidRPr="004637E3">
        <w:rPr>
          <w:bCs/>
          <w:sz w:val="20"/>
          <w:szCs w:val="20"/>
        </w:rPr>
        <w:tab/>
      </w:r>
      <w:r w:rsidRPr="004637E3">
        <w:rPr>
          <w:bCs/>
          <w:sz w:val="20"/>
          <w:szCs w:val="20"/>
        </w:rPr>
        <w:tab/>
      </w:r>
      <w:r w:rsidRPr="004637E3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proofErr w:type="gramStart"/>
      <w:r w:rsidR="00BA5720">
        <w:rPr>
          <w:bCs/>
          <w:sz w:val="20"/>
          <w:szCs w:val="20"/>
        </w:rPr>
        <w:t>Absent</w:t>
      </w:r>
      <w:proofErr w:type="gramEnd"/>
      <w:r w:rsidR="00BA5720">
        <w:rPr>
          <w:bCs/>
          <w:sz w:val="20"/>
          <w:szCs w:val="20"/>
        </w:rPr>
        <w:t xml:space="preserve">: </w:t>
      </w:r>
      <w:r w:rsidR="007C3947">
        <w:rPr>
          <w:bCs/>
          <w:sz w:val="20"/>
          <w:szCs w:val="20"/>
        </w:rPr>
        <w:t>Director Tony Lima</w:t>
      </w:r>
      <w:r>
        <w:rPr>
          <w:bCs/>
          <w:sz w:val="20"/>
          <w:szCs w:val="20"/>
        </w:rPr>
        <w:tab/>
      </w:r>
    </w:p>
    <w:p w14:paraId="1E4CAB0A" w14:textId="77777777" w:rsidR="00973056" w:rsidRDefault="00D96D78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 w:rsidRPr="004637E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Chairperson </w:t>
      </w:r>
      <w:r w:rsidRPr="004637E3">
        <w:rPr>
          <w:bCs/>
          <w:sz w:val="20"/>
          <w:szCs w:val="20"/>
        </w:rPr>
        <w:t xml:space="preserve">Debra </w:t>
      </w:r>
      <w:proofErr w:type="spellStart"/>
      <w:r w:rsidRPr="004637E3">
        <w:rPr>
          <w:bCs/>
          <w:sz w:val="20"/>
          <w:szCs w:val="20"/>
        </w:rPr>
        <w:t>Infanger</w:t>
      </w:r>
      <w:proofErr w:type="spellEnd"/>
    </w:p>
    <w:p w14:paraId="71DA9CF1" w14:textId="4C1BDA63" w:rsidR="00973056" w:rsidRDefault="00973056" w:rsidP="00973056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Vice Chairman Trent </w:t>
      </w:r>
      <w:proofErr w:type="spellStart"/>
      <w:r>
        <w:rPr>
          <w:bCs/>
          <w:sz w:val="20"/>
          <w:szCs w:val="20"/>
        </w:rPr>
        <w:t>VanderSloot</w:t>
      </w:r>
      <w:proofErr w:type="spellEnd"/>
      <w:r w:rsidR="00BA5720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7E6FC9" w:rsidRPr="004637E3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Treasurer Mike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691285">
        <w:rPr>
          <w:bCs/>
          <w:sz w:val="20"/>
          <w:szCs w:val="20"/>
        </w:rPr>
        <w:tab/>
      </w:r>
      <w:r w:rsidR="00691285">
        <w:rPr>
          <w:bCs/>
          <w:sz w:val="20"/>
          <w:szCs w:val="20"/>
        </w:rPr>
        <w:tab/>
      </w:r>
      <w:r w:rsidR="00691285">
        <w:rPr>
          <w:bCs/>
          <w:sz w:val="20"/>
          <w:szCs w:val="20"/>
        </w:rPr>
        <w:tab/>
      </w:r>
      <w:r w:rsidR="00D96D78">
        <w:rPr>
          <w:bCs/>
          <w:sz w:val="20"/>
          <w:szCs w:val="20"/>
        </w:rPr>
        <w:tab/>
      </w:r>
      <w:r w:rsidR="00D96D78" w:rsidRPr="004637E3">
        <w:rPr>
          <w:bCs/>
          <w:sz w:val="20"/>
          <w:szCs w:val="20"/>
        </w:rPr>
        <w:tab/>
      </w:r>
      <w:r w:rsidR="00691285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Secretary Sara Schofield</w:t>
      </w:r>
    </w:p>
    <w:p w14:paraId="77390CF1" w14:textId="437C6A37" w:rsidR="00691285" w:rsidRDefault="00F970AF" w:rsidP="00973056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Director </w:t>
      </w:r>
      <w:r w:rsidR="00D96D78">
        <w:rPr>
          <w:bCs/>
          <w:sz w:val="20"/>
          <w:szCs w:val="20"/>
        </w:rPr>
        <w:tab/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 w:rsidR="00691285">
        <w:rPr>
          <w:bCs/>
          <w:sz w:val="20"/>
          <w:szCs w:val="20"/>
        </w:rPr>
        <w:tab/>
      </w:r>
      <w:r w:rsidR="00691285">
        <w:rPr>
          <w:bCs/>
          <w:sz w:val="20"/>
          <w:szCs w:val="20"/>
        </w:rPr>
        <w:tab/>
      </w:r>
      <w:r w:rsidR="00691285">
        <w:rPr>
          <w:bCs/>
          <w:sz w:val="20"/>
          <w:szCs w:val="20"/>
        </w:rPr>
        <w:tab/>
      </w:r>
    </w:p>
    <w:p w14:paraId="1A1B1E53" w14:textId="6F8DFD50" w:rsidR="00691285" w:rsidRDefault="00973056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7C3947">
        <w:rPr>
          <w:bCs/>
          <w:sz w:val="20"/>
          <w:szCs w:val="20"/>
        </w:rPr>
        <w:t xml:space="preserve">Parent Representative Valerie </w:t>
      </w:r>
      <w:proofErr w:type="spellStart"/>
      <w:r w:rsidR="007C3947">
        <w:rPr>
          <w:bCs/>
          <w:sz w:val="20"/>
          <w:szCs w:val="20"/>
        </w:rPr>
        <w:t>Horlacher</w:t>
      </w:r>
      <w:proofErr w:type="spellEnd"/>
    </w:p>
    <w:p w14:paraId="55C2F05C" w14:textId="77777777" w:rsidR="00973056" w:rsidRDefault="00973056" w:rsidP="0069128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6395EEC4" w14:textId="77777777" w:rsidR="00973056" w:rsidRDefault="008F1D66" w:rsidP="00691285">
      <w:pPr>
        <w:autoSpaceDE w:val="0"/>
        <w:autoSpaceDN w:val="0"/>
        <w:adjustRightInd w:val="0"/>
        <w:ind w:firstLine="720"/>
        <w:rPr>
          <w:b/>
          <w:bCs/>
          <w:sz w:val="20"/>
          <w:szCs w:val="20"/>
        </w:rPr>
      </w:pPr>
      <w:r w:rsidRPr="008F1D66">
        <w:rPr>
          <w:b/>
          <w:bCs/>
          <w:sz w:val="20"/>
          <w:szCs w:val="20"/>
        </w:rPr>
        <w:t>Others is Attendance:</w:t>
      </w:r>
    </w:p>
    <w:p w14:paraId="07EAFF79" w14:textId="35F1F500" w:rsidR="00D96D78" w:rsidRPr="00973056" w:rsidRDefault="00973056" w:rsidP="00691285">
      <w:pPr>
        <w:autoSpaceDE w:val="0"/>
        <w:autoSpaceDN w:val="0"/>
        <w:adjustRightInd w:val="0"/>
        <w:ind w:firstLine="720"/>
        <w:rPr>
          <w:bCs/>
          <w:sz w:val="20"/>
          <w:szCs w:val="20"/>
        </w:rPr>
      </w:pPr>
      <w:r w:rsidRPr="00973056">
        <w:rPr>
          <w:bCs/>
          <w:sz w:val="20"/>
          <w:szCs w:val="20"/>
        </w:rPr>
        <w:t>Administrator-Dr. Harris</w:t>
      </w:r>
      <w:r w:rsidR="009A12A5" w:rsidRPr="00973056">
        <w:rPr>
          <w:bCs/>
          <w:sz w:val="20"/>
          <w:szCs w:val="20"/>
        </w:rPr>
        <w:tab/>
      </w:r>
      <w:r w:rsidR="009A12A5" w:rsidRPr="00973056">
        <w:rPr>
          <w:bCs/>
          <w:sz w:val="20"/>
          <w:szCs w:val="20"/>
        </w:rPr>
        <w:tab/>
      </w:r>
      <w:r w:rsidR="009A12A5" w:rsidRPr="00973056">
        <w:rPr>
          <w:bCs/>
          <w:sz w:val="20"/>
          <w:szCs w:val="20"/>
        </w:rPr>
        <w:tab/>
      </w:r>
    </w:p>
    <w:p w14:paraId="6248AE6C" w14:textId="78938B36" w:rsidR="00F970AF" w:rsidRDefault="009A12A5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9E681A">
        <w:rPr>
          <w:bCs/>
          <w:sz w:val="20"/>
          <w:szCs w:val="20"/>
        </w:rPr>
        <w:t>Business Manager Angela Lords</w:t>
      </w:r>
    </w:p>
    <w:p w14:paraId="0842751D" w14:textId="77777777" w:rsidR="009E681A" w:rsidRDefault="009E681A" w:rsidP="00D96D7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168F858" w14:textId="77777777" w:rsidR="00D96D78" w:rsidRPr="006F2C7C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F2C7C">
        <w:rPr>
          <w:b/>
          <w:bCs/>
          <w:sz w:val="20"/>
          <w:szCs w:val="20"/>
        </w:rPr>
        <w:t>Agenda:</w:t>
      </w:r>
    </w:p>
    <w:p w14:paraId="330BEE68" w14:textId="4B5D1CFD" w:rsidR="00F970AF" w:rsidRDefault="00CD043C" w:rsidP="00F970AF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7C3947">
        <w:rPr>
          <w:bCs/>
          <w:sz w:val="20"/>
          <w:szCs w:val="20"/>
        </w:rPr>
        <w:t xml:space="preserve">Board Treasurer Mike </w:t>
      </w:r>
      <w:proofErr w:type="spellStart"/>
      <w:r w:rsidR="007C3947">
        <w:rPr>
          <w:bCs/>
          <w:sz w:val="20"/>
          <w:szCs w:val="20"/>
        </w:rPr>
        <w:t>Infanger</w:t>
      </w:r>
      <w:proofErr w:type="spellEnd"/>
      <w:r w:rsidR="007C3947">
        <w:rPr>
          <w:bCs/>
          <w:sz w:val="20"/>
          <w:szCs w:val="20"/>
        </w:rPr>
        <w:t xml:space="preserve"> </w:t>
      </w:r>
      <w:r w:rsidR="003E3442">
        <w:rPr>
          <w:bCs/>
          <w:sz w:val="20"/>
          <w:szCs w:val="20"/>
        </w:rPr>
        <w:t xml:space="preserve">and seconded by </w:t>
      </w:r>
      <w:r w:rsidR="007C3947">
        <w:rPr>
          <w:bCs/>
          <w:sz w:val="20"/>
          <w:szCs w:val="20"/>
        </w:rPr>
        <w:t xml:space="preserve">Parent Representative Valerie </w:t>
      </w:r>
      <w:proofErr w:type="spellStart"/>
      <w:r w:rsidR="007C3947">
        <w:rPr>
          <w:bCs/>
          <w:sz w:val="20"/>
          <w:szCs w:val="20"/>
        </w:rPr>
        <w:t>Horlacher</w:t>
      </w:r>
      <w:proofErr w:type="spellEnd"/>
      <w:r w:rsidR="007C3947">
        <w:rPr>
          <w:bCs/>
          <w:sz w:val="20"/>
          <w:szCs w:val="20"/>
        </w:rPr>
        <w:t xml:space="preserve"> </w:t>
      </w:r>
      <w:r w:rsidR="00F970AF">
        <w:rPr>
          <w:bCs/>
          <w:sz w:val="20"/>
          <w:szCs w:val="20"/>
        </w:rPr>
        <w:t>to approve the agenda.  Motion carried unanimously.</w:t>
      </w:r>
    </w:p>
    <w:p w14:paraId="44678269" w14:textId="77777777" w:rsidR="00085182" w:rsidRDefault="00085182" w:rsidP="00BA572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A14842B" w14:textId="77777777" w:rsidR="007C78D3" w:rsidRPr="007C78D3" w:rsidRDefault="007C78D3" w:rsidP="00D96D7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71D869A" w14:textId="3B54EF79" w:rsidR="00973056" w:rsidRPr="00B75822" w:rsidRDefault="00973056" w:rsidP="0097305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75822">
        <w:rPr>
          <w:b/>
          <w:bCs/>
          <w:sz w:val="20"/>
          <w:szCs w:val="20"/>
        </w:rPr>
        <w:t>Exec</w:t>
      </w:r>
      <w:r>
        <w:rPr>
          <w:b/>
          <w:bCs/>
          <w:sz w:val="20"/>
          <w:szCs w:val="20"/>
        </w:rPr>
        <w:t>ut</w:t>
      </w:r>
      <w:r w:rsidRPr="00B75822">
        <w:rPr>
          <w:b/>
          <w:bCs/>
          <w:sz w:val="20"/>
          <w:szCs w:val="20"/>
        </w:rPr>
        <w:t>ive Session</w:t>
      </w:r>
      <w:r>
        <w:rPr>
          <w:b/>
          <w:bCs/>
          <w:sz w:val="20"/>
          <w:szCs w:val="20"/>
        </w:rPr>
        <w:t>:</w:t>
      </w:r>
    </w:p>
    <w:p w14:paraId="02C197F8" w14:textId="77777777" w:rsidR="00973056" w:rsidRDefault="00973056" w:rsidP="00973056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>IC 67-2345 (b)</w:t>
      </w:r>
    </w:p>
    <w:p w14:paraId="57EFA649" w14:textId="68FD63D3" w:rsidR="00973056" w:rsidRDefault="00973056" w:rsidP="00973056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7C3947">
        <w:rPr>
          <w:bCs/>
          <w:sz w:val="20"/>
          <w:szCs w:val="20"/>
        </w:rPr>
        <w:t>Board Secretary Sara Schofield</w:t>
      </w:r>
      <w:r>
        <w:rPr>
          <w:bCs/>
          <w:sz w:val="20"/>
          <w:szCs w:val="20"/>
        </w:rPr>
        <w:t xml:space="preserve"> and seconded by</w:t>
      </w:r>
      <w:r w:rsidR="007C3947">
        <w:rPr>
          <w:bCs/>
          <w:sz w:val="20"/>
          <w:szCs w:val="20"/>
        </w:rPr>
        <w:t xml:space="preserve"> Board Vice Chairman Trent </w:t>
      </w:r>
      <w:proofErr w:type="spellStart"/>
      <w:r w:rsidR="007C3947">
        <w:rPr>
          <w:bCs/>
          <w:sz w:val="20"/>
          <w:szCs w:val="20"/>
        </w:rPr>
        <w:t>VanderSloot</w:t>
      </w:r>
      <w:proofErr w:type="spellEnd"/>
      <w:r>
        <w:rPr>
          <w:bCs/>
          <w:sz w:val="20"/>
          <w:szCs w:val="20"/>
        </w:rPr>
        <w:t xml:space="preserve"> to move into executive session.  Motion carried unanimously.</w:t>
      </w:r>
    </w:p>
    <w:p w14:paraId="09D41576" w14:textId="6008DE75" w:rsidR="0013053A" w:rsidRDefault="00973056" w:rsidP="00973056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7C3947">
        <w:rPr>
          <w:bCs/>
          <w:sz w:val="20"/>
          <w:szCs w:val="20"/>
        </w:rPr>
        <w:t xml:space="preserve">Board Vice </w:t>
      </w:r>
      <w:bookmarkStart w:id="0" w:name="_GoBack"/>
      <w:bookmarkEnd w:id="0"/>
      <w:r w:rsidR="007C3947">
        <w:rPr>
          <w:bCs/>
          <w:sz w:val="20"/>
          <w:szCs w:val="20"/>
        </w:rPr>
        <w:t xml:space="preserve">Chairman Trent </w:t>
      </w:r>
      <w:proofErr w:type="spellStart"/>
      <w:r w:rsidR="007C3947">
        <w:rPr>
          <w:bCs/>
          <w:sz w:val="20"/>
          <w:szCs w:val="20"/>
        </w:rPr>
        <w:t>VanderSloot</w:t>
      </w:r>
      <w:proofErr w:type="spellEnd"/>
      <w:r w:rsidR="007C3947">
        <w:rPr>
          <w:bCs/>
          <w:sz w:val="20"/>
          <w:szCs w:val="20"/>
        </w:rPr>
        <w:t xml:space="preserve"> and seconded by Parent Representative Valerie </w:t>
      </w:r>
      <w:proofErr w:type="spellStart"/>
      <w:r w:rsidR="007C3947">
        <w:rPr>
          <w:bCs/>
          <w:sz w:val="20"/>
          <w:szCs w:val="20"/>
        </w:rPr>
        <w:t>Horlacher</w:t>
      </w:r>
      <w:proofErr w:type="spellEnd"/>
      <w:r>
        <w:rPr>
          <w:bCs/>
          <w:sz w:val="20"/>
          <w:szCs w:val="20"/>
        </w:rPr>
        <w:t xml:space="preserve"> to move out of executive session.  Motion carried unanimously.</w:t>
      </w:r>
      <w:r w:rsidR="009B1EFB">
        <w:rPr>
          <w:bCs/>
          <w:sz w:val="20"/>
          <w:szCs w:val="20"/>
        </w:rPr>
        <w:t xml:space="preserve">  </w:t>
      </w:r>
    </w:p>
    <w:p w14:paraId="614D7067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E155DF0" w14:textId="4473BEEA" w:rsidR="00973056" w:rsidRDefault="00973056" w:rsidP="0097305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New Business:</w:t>
      </w:r>
    </w:p>
    <w:p w14:paraId="0BC54E87" w14:textId="214B15FC" w:rsidR="00973056" w:rsidRDefault="00973056" w:rsidP="00973056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>Personnel</w:t>
      </w:r>
    </w:p>
    <w:p w14:paraId="71E60B44" w14:textId="1E497EB4" w:rsidR="00973056" w:rsidRPr="00973056" w:rsidRDefault="00973056" w:rsidP="00973056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Board Vice Chairman Trent </w:t>
      </w:r>
      <w:proofErr w:type="spellStart"/>
      <w:r>
        <w:rPr>
          <w:bCs/>
          <w:sz w:val="20"/>
          <w:szCs w:val="20"/>
        </w:rPr>
        <w:t>VanderSloot</w:t>
      </w:r>
      <w:proofErr w:type="spellEnd"/>
      <w:r>
        <w:rPr>
          <w:bCs/>
          <w:sz w:val="20"/>
          <w:szCs w:val="20"/>
        </w:rPr>
        <w:t xml:space="preserve"> and seconded by Director </w:t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 xml:space="preserve"> that Dr. Harris be</w:t>
      </w:r>
      <w:r w:rsidR="00416258">
        <w:rPr>
          <w:bCs/>
          <w:sz w:val="20"/>
          <w:szCs w:val="20"/>
        </w:rPr>
        <w:t xml:space="preserve"> placed on paid administrative l</w:t>
      </w:r>
      <w:r>
        <w:rPr>
          <w:bCs/>
          <w:sz w:val="20"/>
          <w:szCs w:val="20"/>
        </w:rPr>
        <w:t>eave through the end of his contract.  Motion carried unanimously.</w:t>
      </w:r>
    </w:p>
    <w:p w14:paraId="4D1D74C4" w14:textId="77777777" w:rsidR="00973056" w:rsidRDefault="00973056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2DE010C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D391993" w14:textId="276FEC34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24BF7">
        <w:rPr>
          <w:b/>
          <w:bCs/>
          <w:sz w:val="20"/>
          <w:szCs w:val="20"/>
        </w:rPr>
        <w:t>Adjournment</w:t>
      </w:r>
      <w:r w:rsidR="00973056">
        <w:rPr>
          <w:b/>
          <w:bCs/>
          <w:sz w:val="20"/>
          <w:szCs w:val="20"/>
        </w:rPr>
        <w:t>:</w:t>
      </w:r>
    </w:p>
    <w:p w14:paraId="175718D5" w14:textId="78DE10C8" w:rsidR="00D96D78" w:rsidRDefault="009448F4" w:rsidP="00A84975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F22F0B">
        <w:rPr>
          <w:bCs/>
          <w:sz w:val="20"/>
          <w:szCs w:val="20"/>
        </w:rPr>
        <w:t xml:space="preserve">Board Treasurer Mike </w:t>
      </w:r>
      <w:proofErr w:type="spellStart"/>
      <w:r w:rsidR="00F22F0B">
        <w:rPr>
          <w:bCs/>
          <w:sz w:val="20"/>
          <w:szCs w:val="20"/>
        </w:rPr>
        <w:t>Infanger</w:t>
      </w:r>
      <w:proofErr w:type="spellEnd"/>
      <w:r w:rsidR="00D96D78">
        <w:rPr>
          <w:bCs/>
          <w:sz w:val="20"/>
          <w:szCs w:val="20"/>
        </w:rPr>
        <w:t xml:space="preserve"> and sec</w:t>
      </w:r>
      <w:r>
        <w:rPr>
          <w:bCs/>
          <w:sz w:val="20"/>
          <w:szCs w:val="20"/>
        </w:rPr>
        <w:t xml:space="preserve">onded by </w:t>
      </w:r>
      <w:r w:rsidR="00F22F0B">
        <w:rPr>
          <w:bCs/>
          <w:sz w:val="20"/>
          <w:szCs w:val="20"/>
        </w:rPr>
        <w:t xml:space="preserve">Director </w:t>
      </w:r>
      <w:proofErr w:type="spellStart"/>
      <w:r w:rsidR="00F22F0B">
        <w:rPr>
          <w:bCs/>
          <w:sz w:val="20"/>
          <w:szCs w:val="20"/>
        </w:rPr>
        <w:t>Tappia</w:t>
      </w:r>
      <w:proofErr w:type="spellEnd"/>
      <w:r w:rsidR="00F22F0B">
        <w:rPr>
          <w:bCs/>
          <w:sz w:val="20"/>
          <w:szCs w:val="20"/>
        </w:rPr>
        <w:t xml:space="preserve"> </w:t>
      </w:r>
      <w:proofErr w:type="spellStart"/>
      <w:r w:rsidR="00F22F0B">
        <w:rPr>
          <w:bCs/>
          <w:sz w:val="20"/>
          <w:szCs w:val="20"/>
        </w:rPr>
        <w:t>Infanger</w:t>
      </w:r>
      <w:proofErr w:type="spellEnd"/>
      <w:r w:rsidR="00A84975">
        <w:rPr>
          <w:bCs/>
          <w:sz w:val="20"/>
          <w:szCs w:val="20"/>
        </w:rPr>
        <w:t xml:space="preserve"> to </w:t>
      </w:r>
      <w:r w:rsidR="00D96D78">
        <w:rPr>
          <w:bCs/>
          <w:sz w:val="20"/>
          <w:szCs w:val="20"/>
        </w:rPr>
        <w:t>adjourn the meeting.  Motion carried unanimously.</w:t>
      </w:r>
    </w:p>
    <w:p w14:paraId="54EDBD86" w14:textId="77777777" w:rsidR="004266D9" w:rsidRPr="00EC69B2" w:rsidRDefault="004266D9" w:rsidP="00A84975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</w:p>
    <w:p w14:paraId="03606159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3834F20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Respectfully submitted,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Approved,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F7F5683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326E244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5C31C27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</w:t>
      </w:r>
    </w:p>
    <w:p w14:paraId="791BC8A6" w14:textId="4CBDA8B4" w:rsidR="00D96D78" w:rsidRPr="00151D37" w:rsidRDefault="009448F4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Angela Lords</w:t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  <w:t>Deby Infanger</w:t>
      </w:r>
      <w:r w:rsidR="00D96D78" w:rsidRPr="00151D37">
        <w:rPr>
          <w:bCs/>
          <w:sz w:val="20"/>
          <w:szCs w:val="20"/>
        </w:rPr>
        <w:tab/>
      </w:r>
    </w:p>
    <w:p w14:paraId="39ED8942" w14:textId="7200F953" w:rsidR="00D96D78" w:rsidRPr="00151D37" w:rsidRDefault="009448F4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Business Manager</w:t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5E7B72">
        <w:rPr>
          <w:bCs/>
          <w:sz w:val="20"/>
          <w:szCs w:val="20"/>
        </w:rPr>
        <w:t>Board Chairperson</w:t>
      </w:r>
    </w:p>
    <w:p w14:paraId="68B773AE" w14:textId="77777777" w:rsidR="00683532" w:rsidRDefault="00683532"/>
    <w:sectPr w:rsidR="00683532" w:rsidSect="00197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BFD"/>
    <w:multiLevelType w:val="hybridMultilevel"/>
    <w:tmpl w:val="F54E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83245"/>
    <w:multiLevelType w:val="hybridMultilevel"/>
    <w:tmpl w:val="D06C5602"/>
    <w:lvl w:ilvl="0" w:tplc="FD0427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A4618"/>
    <w:multiLevelType w:val="hybridMultilevel"/>
    <w:tmpl w:val="9D94C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C76EF0"/>
    <w:multiLevelType w:val="hybridMultilevel"/>
    <w:tmpl w:val="6DDE4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47BD7"/>
    <w:multiLevelType w:val="hybridMultilevel"/>
    <w:tmpl w:val="58E24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B12EA0"/>
    <w:multiLevelType w:val="hybridMultilevel"/>
    <w:tmpl w:val="3B245022"/>
    <w:lvl w:ilvl="0" w:tplc="56345B7C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49E777BF"/>
    <w:multiLevelType w:val="hybridMultilevel"/>
    <w:tmpl w:val="2A08DAEC"/>
    <w:lvl w:ilvl="0" w:tplc="9244B3E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>
    <w:nsid w:val="4BBA5F16"/>
    <w:multiLevelType w:val="hybridMultilevel"/>
    <w:tmpl w:val="35B4B192"/>
    <w:lvl w:ilvl="0" w:tplc="56345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3325E"/>
    <w:multiLevelType w:val="hybridMultilevel"/>
    <w:tmpl w:val="6FFEE40E"/>
    <w:lvl w:ilvl="0" w:tplc="C99C0D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0C3ED6"/>
    <w:multiLevelType w:val="hybridMultilevel"/>
    <w:tmpl w:val="963C1CE8"/>
    <w:lvl w:ilvl="0" w:tplc="9244B3E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7B17"/>
    <w:multiLevelType w:val="hybridMultilevel"/>
    <w:tmpl w:val="F0D4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78"/>
    <w:rsid w:val="00012770"/>
    <w:rsid w:val="0001539B"/>
    <w:rsid w:val="000401A9"/>
    <w:rsid w:val="0006184D"/>
    <w:rsid w:val="0008453C"/>
    <w:rsid w:val="00085182"/>
    <w:rsid w:val="00094430"/>
    <w:rsid w:val="00096569"/>
    <w:rsid w:val="000C691E"/>
    <w:rsid w:val="00124C8B"/>
    <w:rsid w:val="00125EB7"/>
    <w:rsid w:val="0013053A"/>
    <w:rsid w:val="001578CF"/>
    <w:rsid w:val="001972AA"/>
    <w:rsid w:val="001D28B0"/>
    <w:rsid w:val="001D72CA"/>
    <w:rsid w:val="00206856"/>
    <w:rsid w:val="00217C5E"/>
    <w:rsid w:val="00223011"/>
    <w:rsid w:val="00261F57"/>
    <w:rsid w:val="002E63D9"/>
    <w:rsid w:val="00312378"/>
    <w:rsid w:val="00312649"/>
    <w:rsid w:val="00342858"/>
    <w:rsid w:val="0036455C"/>
    <w:rsid w:val="00377626"/>
    <w:rsid w:val="003915E4"/>
    <w:rsid w:val="003E3442"/>
    <w:rsid w:val="003F3E91"/>
    <w:rsid w:val="0041343D"/>
    <w:rsid w:val="00416258"/>
    <w:rsid w:val="004266D9"/>
    <w:rsid w:val="004B7EA4"/>
    <w:rsid w:val="00541722"/>
    <w:rsid w:val="005905E2"/>
    <w:rsid w:val="005A4894"/>
    <w:rsid w:val="005D6BD2"/>
    <w:rsid w:val="005E7B72"/>
    <w:rsid w:val="00615571"/>
    <w:rsid w:val="00663035"/>
    <w:rsid w:val="00683532"/>
    <w:rsid w:val="00691285"/>
    <w:rsid w:val="007042FB"/>
    <w:rsid w:val="00720F60"/>
    <w:rsid w:val="0075652D"/>
    <w:rsid w:val="007766E8"/>
    <w:rsid w:val="007C3947"/>
    <w:rsid w:val="007C78D3"/>
    <w:rsid w:val="007E6FC9"/>
    <w:rsid w:val="00804929"/>
    <w:rsid w:val="00897A25"/>
    <w:rsid w:val="008B785D"/>
    <w:rsid w:val="008E5C7B"/>
    <w:rsid w:val="008F1D66"/>
    <w:rsid w:val="00917345"/>
    <w:rsid w:val="00935CF9"/>
    <w:rsid w:val="009448F4"/>
    <w:rsid w:val="009659D9"/>
    <w:rsid w:val="00973056"/>
    <w:rsid w:val="009A12A5"/>
    <w:rsid w:val="009B1EFB"/>
    <w:rsid w:val="009E2787"/>
    <w:rsid w:val="009E681A"/>
    <w:rsid w:val="00A7178B"/>
    <w:rsid w:val="00A802A7"/>
    <w:rsid w:val="00A84975"/>
    <w:rsid w:val="00AB2C04"/>
    <w:rsid w:val="00B1686A"/>
    <w:rsid w:val="00B17A72"/>
    <w:rsid w:val="00B24BAC"/>
    <w:rsid w:val="00B601BA"/>
    <w:rsid w:val="00BA5720"/>
    <w:rsid w:val="00C372E8"/>
    <w:rsid w:val="00CC52A3"/>
    <w:rsid w:val="00CD043C"/>
    <w:rsid w:val="00D53BCF"/>
    <w:rsid w:val="00D96D78"/>
    <w:rsid w:val="00D97EB8"/>
    <w:rsid w:val="00DC1DBB"/>
    <w:rsid w:val="00E30DDA"/>
    <w:rsid w:val="00E31107"/>
    <w:rsid w:val="00ED32A9"/>
    <w:rsid w:val="00F21DD0"/>
    <w:rsid w:val="00F22F0B"/>
    <w:rsid w:val="00F34167"/>
    <w:rsid w:val="00F67967"/>
    <w:rsid w:val="00F80EAC"/>
    <w:rsid w:val="00F8313B"/>
    <w:rsid w:val="00F970AF"/>
    <w:rsid w:val="00FE0A7B"/>
    <w:rsid w:val="00FF1F10"/>
    <w:rsid w:val="00FF29FC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E020F"/>
  <w14:defaultImageDpi w14:val="300"/>
  <w15:docId w15:val="{6B2210F2-5581-4DB0-AE7B-8DD7C56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D7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Schofield</dc:creator>
  <cp:keywords/>
  <dc:description/>
  <cp:lastModifiedBy>Angela Lords</cp:lastModifiedBy>
  <cp:revision>5</cp:revision>
  <cp:lastPrinted>2014-03-06T15:55:00Z</cp:lastPrinted>
  <dcterms:created xsi:type="dcterms:W3CDTF">2014-03-05T21:06:00Z</dcterms:created>
  <dcterms:modified xsi:type="dcterms:W3CDTF">2014-03-06T15:55:00Z</dcterms:modified>
</cp:coreProperties>
</file>